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42F" w:rsidRDefault="0076342F" w:rsidP="0076342F">
      <w:pPr>
        <w:jc w:val="center"/>
        <w:rPr>
          <w:rFonts w:ascii="Times New Roman" w:eastAsia="微軟正黑體" w:hAnsi="Times New Roman" w:cs="Times New Roman"/>
          <w:sz w:val="32"/>
          <w:szCs w:val="32"/>
        </w:rPr>
      </w:pPr>
      <w:r>
        <w:rPr>
          <w:rFonts w:ascii="Times New Roman" w:eastAsia="微軟正黑體" w:hAnsi="Times New Roman" w:cs="Times New Roman"/>
          <w:sz w:val="32"/>
          <w:szCs w:val="32"/>
        </w:rPr>
        <w:t>Principles and Applications of Digital Image Processing</w:t>
      </w:r>
    </w:p>
    <w:p w:rsidR="0076342F" w:rsidRDefault="0076342F" w:rsidP="0076342F">
      <w:pPr>
        <w:jc w:val="center"/>
        <w:rPr>
          <w:rFonts w:ascii="Times New Roman" w:eastAsia="微軟正黑體" w:hAnsi="Times New Roman" w:cs="Times New Roman"/>
          <w:sz w:val="24"/>
          <w:lang w:eastAsia="zh-TW"/>
        </w:rPr>
      </w:pPr>
      <w:r>
        <w:rPr>
          <w:rFonts w:ascii="Times New Roman" w:eastAsia="微軟正黑體" w:hAnsi="Times New Roman" w:cs="Times New Roman"/>
          <w:sz w:val="24"/>
          <w:lang w:eastAsia="zh-TW"/>
        </w:rPr>
        <w:t>Hw</w:t>
      </w:r>
      <w:r>
        <w:rPr>
          <w:rFonts w:ascii="Times New Roman" w:eastAsia="微軟正黑體" w:hAnsi="Times New Roman" w:cs="Times New Roman" w:hint="eastAsia"/>
          <w:sz w:val="24"/>
          <w:lang w:eastAsia="zh-TW"/>
        </w:rPr>
        <w:t>4</w:t>
      </w:r>
    </w:p>
    <w:p w:rsidR="00F50105" w:rsidRDefault="0076342F" w:rsidP="0076342F">
      <w:pPr>
        <w:rPr>
          <w:rFonts w:ascii="Times New Roman" w:eastAsia="標楷體"/>
          <w:sz w:val="24"/>
        </w:rPr>
      </w:pPr>
      <w:r>
        <w:rPr>
          <w:rFonts w:ascii="Times New Roman" w:eastAsia="標楷體"/>
          <w:sz w:val="24"/>
        </w:rPr>
        <w:t>Gui functions overview</w:t>
      </w:r>
    </w:p>
    <w:p w:rsidR="009A0F38" w:rsidRDefault="009A0F38" w:rsidP="009A0F38">
      <w:pPr>
        <w:keepNext/>
      </w:pPr>
      <w:r>
        <w:rPr>
          <w:noProof/>
          <w:lang w:eastAsia="zh-TW"/>
        </w:rPr>
        <w:drawing>
          <wp:inline distT="0" distB="0" distL="0" distR="0" wp14:anchorId="133F0EE3" wp14:editId="752AE29E">
            <wp:extent cx="5274310" cy="313817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u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2F" w:rsidRDefault="009A0F38" w:rsidP="009A0F38">
      <w:pPr>
        <w:pStyle w:val="a7"/>
        <w:jc w:val="center"/>
      </w:pPr>
      <w:r>
        <w:t xml:space="preserve">Figure </w:t>
      </w:r>
      <w:fldSimple w:instr=" SEQ Figure \* ARABIC ">
        <w:r w:rsidR="00FC71AC">
          <w:rPr>
            <w:noProof/>
          </w:rPr>
          <w:t>1</w:t>
        </w:r>
      </w:fldSimple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G</w:t>
      </w:r>
      <w:r>
        <w:t>ui program basic introduction</w:t>
      </w:r>
    </w:p>
    <w:p w:rsidR="009A0F38" w:rsidRDefault="009A0F38" w:rsidP="009A0F38">
      <w:pPr>
        <w:rPr>
          <w:rFonts w:ascii="Times New Roman" w:eastAsia="標楷體"/>
          <w:b/>
          <w:sz w:val="24"/>
          <w:u w:val="single"/>
        </w:rPr>
      </w:pPr>
      <w:r w:rsidRPr="008C2431">
        <w:rPr>
          <w:rFonts w:ascii="Times New Roman" w:eastAsia="標楷體"/>
          <w:b/>
          <w:sz w:val="24"/>
          <w:u w:val="single"/>
        </w:rPr>
        <w:t>P</w:t>
      </w:r>
      <w:r w:rsidRPr="008C2431">
        <w:rPr>
          <w:rFonts w:ascii="Times New Roman" w:eastAsia="標楷體" w:hint="eastAsia"/>
          <w:b/>
          <w:sz w:val="24"/>
          <w:u w:val="single"/>
        </w:rPr>
        <w:t>art 1:</w:t>
      </w:r>
    </w:p>
    <w:p w:rsidR="009A0F38" w:rsidRDefault="009A0F38" w:rsidP="003B52D4">
      <w:pPr>
        <w:spacing w:line="0" w:lineRule="atLeast"/>
        <w:rPr>
          <w:rFonts w:ascii="微軟正黑體" w:eastAsia="微軟正黑體" w:hAnsi="微軟正黑體"/>
          <w:lang w:eastAsia="zh-TW"/>
        </w:rPr>
      </w:pPr>
      <w:r w:rsidRPr="009A0F38">
        <w:rPr>
          <w:rFonts w:ascii="微軟正黑體" w:eastAsia="微軟正黑體" w:hAnsi="微軟正黑體" w:hint="eastAsia"/>
          <w:lang w:eastAsia="zh-TW"/>
        </w:rPr>
        <w:t>以彩色圖片為例，</w:t>
      </w:r>
      <w:r w:rsidR="009A3DBA">
        <w:rPr>
          <w:rFonts w:ascii="微軟正黑體" w:eastAsia="微軟正黑體" w:hAnsi="微軟正黑體" w:hint="eastAsia"/>
          <w:lang w:eastAsia="zh-TW"/>
        </w:rPr>
        <w:t>各種color space呈現</w:t>
      </w:r>
      <w:r w:rsidRPr="009A0F38">
        <w:rPr>
          <w:rFonts w:ascii="微軟正黑體" w:eastAsia="微軟正黑體" w:hAnsi="微軟正黑體" w:hint="eastAsia"/>
          <w:lang w:eastAsia="zh-TW"/>
        </w:rPr>
        <w:t>如下所示。</w:t>
      </w:r>
    </w:p>
    <w:tbl>
      <w:tblPr>
        <w:tblStyle w:val="5-1"/>
        <w:tblW w:w="0" w:type="auto"/>
        <w:tblLook w:val="0600" w:firstRow="0" w:lastRow="0" w:firstColumn="0" w:lastColumn="0" w:noHBand="1" w:noVBand="1"/>
      </w:tblPr>
      <w:tblGrid>
        <w:gridCol w:w="8246"/>
      </w:tblGrid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5040000" cy="845259"/>
                  <wp:effectExtent l="0" t="0" r="825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1-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45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5040000" cy="819773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-2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1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5040000" cy="817346"/>
                  <wp:effectExtent l="0" t="0" r="8255" b="190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-3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1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5040000" cy="861642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-4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61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lastRenderedPageBreak/>
              <w:drawing>
                <wp:inline distT="0" distB="0" distL="0" distR="0">
                  <wp:extent cx="5040000" cy="891375"/>
                  <wp:effectExtent l="0" t="0" r="0" b="44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1-5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9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F38" w:rsidTr="009A0F38">
        <w:tc>
          <w:tcPr>
            <w:tcW w:w="8246" w:type="dxa"/>
          </w:tcPr>
          <w:p w:rsidR="009A0F38" w:rsidRDefault="009A0F38" w:rsidP="009A0F3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5040000" cy="864676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-6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86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9A3DBA" w:rsidRDefault="009A3DBA" w:rsidP="00F74E72">
      <w:pPr>
        <w:rPr>
          <w:rFonts w:ascii="Times New Roman" w:eastAsia="標楷體"/>
          <w:b/>
          <w:sz w:val="24"/>
          <w:u w:val="single"/>
        </w:rPr>
      </w:pPr>
    </w:p>
    <w:p w:rsidR="00F74E72" w:rsidRPr="00F74E72" w:rsidRDefault="009A0F38" w:rsidP="00F74E72">
      <w:pPr>
        <w:rPr>
          <w:rFonts w:ascii="Times New Roman" w:eastAsia="DengXian" w:hint="eastAsia"/>
          <w:b/>
          <w:sz w:val="24"/>
          <w:u w:val="single"/>
        </w:rPr>
      </w:pPr>
      <w:r w:rsidRPr="008C2431">
        <w:rPr>
          <w:rFonts w:ascii="Times New Roman" w:eastAsia="標楷體"/>
          <w:b/>
          <w:sz w:val="24"/>
          <w:u w:val="single"/>
        </w:rPr>
        <w:t>P</w:t>
      </w:r>
      <w:r>
        <w:rPr>
          <w:rFonts w:ascii="Times New Roman" w:eastAsia="標楷體" w:hint="eastAsia"/>
          <w:b/>
          <w:sz w:val="24"/>
          <w:u w:val="single"/>
        </w:rPr>
        <w:t xml:space="preserve">art </w:t>
      </w:r>
      <w:r>
        <w:rPr>
          <w:rFonts w:ascii="Times New Roman" w:eastAsia="標楷體" w:hint="eastAsia"/>
          <w:b/>
          <w:sz w:val="24"/>
          <w:u w:val="single"/>
          <w:lang w:eastAsia="zh-TW"/>
        </w:rPr>
        <w:t>2</w:t>
      </w:r>
      <w:r w:rsidRPr="008C2431">
        <w:rPr>
          <w:rFonts w:ascii="Times New Roman" w:eastAsia="標楷體" w:hint="eastAsia"/>
          <w:b/>
          <w:sz w:val="24"/>
          <w:u w:val="single"/>
        </w:rPr>
        <w:t>:</w:t>
      </w:r>
    </w:p>
    <w:tbl>
      <w:tblPr>
        <w:tblStyle w:val="a8"/>
        <w:tblW w:w="0" w:type="auto"/>
        <w:tblLook w:val="0600" w:firstRow="0" w:lastRow="0" w:firstColumn="0" w:lastColumn="0" w:noHBand="1" w:noVBand="1"/>
      </w:tblPr>
      <w:tblGrid>
        <w:gridCol w:w="4237"/>
        <w:gridCol w:w="4059"/>
      </w:tblGrid>
      <w:tr w:rsidR="00F74E72" w:rsidTr="003B52D4">
        <w:tc>
          <w:tcPr>
            <w:tcW w:w="4148" w:type="dxa"/>
          </w:tcPr>
          <w:p w:rsidR="00F74E72" w:rsidRDefault="00F74E72" w:rsidP="00F74E72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1AAB8CC0" wp14:editId="42435DB1">
                  <wp:extent cx="2584357" cy="1685705"/>
                  <wp:effectExtent l="0" t="0" r="6985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-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357" cy="168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4E72" w:rsidRDefault="00F74E72" w:rsidP="00F74E72">
            <w:pPr>
              <w:pStyle w:val="a7"/>
              <w:jc w:val="center"/>
              <w:rPr>
                <w:rFonts w:ascii="微軟正黑體" w:eastAsia="微軟正黑體" w:hAnsi="微軟正黑體" w:hint="eastAsia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2</w:t>
              </w:r>
            </w:fldSimple>
            <w:r>
              <w:rPr>
                <w:rFonts w:hint="eastAsia"/>
                <w:lang w:eastAsia="zh-TW"/>
              </w:rPr>
              <w:t xml:space="preserve"> parula colormap applied</w:t>
            </w:r>
          </w:p>
        </w:tc>
        <w:tc>
          <w:tcPr>
            <w:tcW w:w="4148" w:type="dxa"/>
          </w:tcPr>
          <w:p w:rsidR="00F74E72" w:rsidRDefault="00F74E72" w:rsidP="00F74E72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0466A483" wp14:editId="70C1EA1D">
                  <wp:extent cx="2469995" cy="1650405"/>
                  <wp:effectExtent l="0" t="0" r="6985" b="698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-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995" cy="165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4E72" w:rsidRDefault="00F74E72" w:rsidP="00F74E72">
            <w:pPr>
              <w:pStyle w:val="a7"/>
              <w:jc w:val="center"/>
              <w:rPr>
                <w:rFonts w:ascii="微軟正黑體" w:eastAsia="微軟正黑體" w:hAnsi="微軟正黑體" w:hint="eastAsia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3</w:t>
              </w:r>
            </w:fldSimple>
            <w:r>
              <w:rPr>
                <w:rFonts w:hint="eastAsia"/>
                <w:lang w:eastAsia="zh-TW"/>
              </w:rPr>
              <w:t xml:space="preserve"> </w:t>
            </w:r>
            <w:r w:rsidR="00847F3B">
              <w:rPr>
                <w:rFonts w:hint="eastAsia"/>
                <w:lang w:eastAsia="zh-TW"/>
              </w:rPr>
              <w:t>hsv</w:t>
            </w:r>
            <w:r>
              <w:rPr>
                <w:lang w:eastAsia="zh-TW"/>
              </w:rPr>
              <w:t xml:space="preserve"> colormap applied</w:t>
            </w:r>
          </w:p>
        </w:tc>
      </w:tr>
    </w:tbl>
    <w:p w:rsidR="00F74E72" w:rsidRDefault="00F74E72" w:rsidP="003B52D4">
      <w:pPr>
        <w:spacing w:line="0" w:lineRule="atLeast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t>F</w:t>
      </w:r>
      <w:r>
        <w:rPr>
          <w:rFonts w:ascii="微軟正黑體" w:eastAsia="微軟正黑體" w:hAnsi="微軟正黑體" w:hint="eastAsia"/>
          <w:lang w:eastAsia="zh-TW"/>
        </w:rPr>
        <w:t xml:space="preserve">igure </w:t>
      </w:r>
      <w:r>
        <w:rPr>
          <w:rFonts w:ascii="微軟正黑體" w:eastAsia="微軟正黑體" w:hAnsi="微軟正黑體"/>
          <w:lang w:eastAsia="zh-TW"/>
        </w:rPr>
        <w:t xml:space="preserve">2, 3 </w:t>
      </w:r>
      <w:r>
        <w:rPr>
          <w:rFonts w:ascii="微軟正黑體" w:eastAsia="微軟正黑體" w:hAnsi="微軟正黑體" w:hint="eastAsia"/>
          <w:lang w:eastAsia="zh-TW"/>
        </w:rPr>
        <w:t>分別為套用parula與</w:t>
      </w:r>
      <w:r w:rsidR="00847F3B">
        <w:rPr>
          <w:rFonts w:ascii="微軟正黑體" w:eastAsia="微軟正黑體" w:hAnsi="微軟正黑體"/>
          <w:lang w:eastAsia="zh-TW"/>
        </w:rPr>
        <w:t>hsv</w:t>
      </w:r>
      <w:r>
        <w:rPr>
          <w:rFonts w:ascii="微軟正黑體" w:eastAsia="微軟正黑體" w:hAnsi="微軟正黑體" w:hint="eastAsia"/>
          <w:lang w:eastAsia="zh-TW"/>
        </w:rPr>
        <w:t xml:space="preserve">的結果，先把原圖轉灰階後，使用matlab內建的parula, </w:t>
      </w:r>
      <w:r w:rsidR="00847F3B">
        <w:rPr>
          <w:rFonts w:ascii="微軟正黑體" w:eastAsia="微軟正黑體" w:hAnsi="微軟正黑體"/>
          <w:lang w:eastAsia="zh-TW"/>
        </w:rPr>
        <w:t>hsv</w:t>
      </w:r>
      <w:r>
        <w:rPr>
          <w:rFonts w:ascii="微軟正黑體" w:eastAsia="微軟正黑體" w:hAnsi="微軟正黑體" w:hint="eastAsia"/>
          <w:lang w:eastAsia="zh-TW"/>
        </w:rPr>
        <w:t xml:space="preserve"> colormap matrix分別就RGB三個channel對應出新的值，再疊加回彩色圖片。至於右側與下側的color bar</w:t>
      </w:r>
      <w:r w:rsidR="003B52D4">
        <w:rPr>
          <w:rFonts w:ascii="微軟正黑體" w:eastAsia="微軟正黑體" w:hAnsi="微軟正黑體" w:hint="eastAsia"/>
          <w:lang w:eastAsia="zh-TW"/>
        </w:rPr>
        <w:t>，同樣</w:t>
      </w:r>
      <w:r>
        <w:rPr>
          <w:rFonts w:ascii="微軟正黑體" w:eastAsia="微軟正黑體" w:hAnsi="微軟正黑體" w:hint="eastAsia"/>
          <w:lang w:eastAsia="zh-TW"/>
        </w:rPr>
        <w:t>也是使用</w:t>
      </w:r>
      <w:r w:rsidR="003B52D4">
        <w:rPr>
          <w:rFonts w:ascii="微軟正黑體" w:eastAsia="微軟正黑體" w:hAnsi="微軟正黑體" w:hint="eastAsia"/>
          <w:lang w:eastAsia="zh-TW"/>
        </w:rPr>
        <w:t>colormap matrix對應出來的。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B52D4" w:rsidTr="003B52D4">
        <w:tc>
          <w:tcPr>
            <w:tcW w:w="4148" w:type="dxa"/>
          </w:tcPr>
          <w:p w:rsidR="003B52D4" w:rsidRDefault="009A3DBA" w:rsidP="003B52D4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684BD98" wp14:editId="7D6A1D8C">
                      <wp:simplePos x="0" y="0"/>
                      <wp:positionH relativeFrom="column">
                        <wp:posOffset>2375185</wp:posOffset>
                      </wp:positionH>
                      <wp:positionV relativeFrom="paragraph">
                        <wp:posOffset>1230687</wp:posOffset>
                      </wp:positionV>
                      <wp:extent cx="334370" cy="266132"/>
                      <wp:effectExtent l="0" t="19050" r="46990" b="38735"/>
                      <wp:wrapNone/>
                      <wp:docPr id="39" name="向右箭號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4370" cy="266132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3C577B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向右箭號 39" o:spid="_x0000_s1026" type="#_x0000_t13" style="position:absolute;margin-left:187pt;margin-top:96.9pt;width:26.35pt;height:20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" adj="13004" fillcolor="#5b9bd5 [3204]" strokecolor="#1f4d78 [1604]" strokeweight="1pt"/>
                  </w:pict>
                </mc:Fallback>
              </mc:AlternateContent>
            </w:r>
            <w:r w:rsidR="003B52D4"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4B48F705" wp14:editId="4939551B">
                  <wp:extent cx="2295368" cy="2462581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-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368" cy="2462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52D4" w:rsidRDefault="009A3DBA" w:rsidP="003B52D4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9DA92D0" wp14:editId="113F0A9C">
                      <wp:simplePos x="0" y="0"/>
                      <wp:positionH relativeFrom="column">
                        <wp:posOffset>2390960</wp:posOffset>
                      </wp:positionH>
                      <wp:positionV relativeFrom="paragraph">
                        <wp:posOffset>186634</wp:posOffset>
                      </wp:positionV>
                      <wp:extent cx="334370" cy="266132"/>
                      <wp:effectExtent l="0" t="57150" r="27940" b="635"/>
                      <wp:wrapNone/>
                      <wp:docPr id="42" name="向右箭號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112787">
                                <a:off x="0" y="0"/>
                                <a:ext cx="334370" cy="266132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540E41" id="向右箭號 42" o:spid="_x0000_s1026" type="#_x0000_t13" style="position:absolute;margin-left:188.25pt;margin-top:14.7pt;width:26.35pt;height:20.95pt;rotation:8861327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" adj="13004" fillcolor="#5b9bd5 [3204]" strokecolor="#1f4d78 [1604]" strokeweight="1pt"/>
                  </w:pict>
                </mc:Fallback>
              </mc:AlternateContent>
            </w:r>
            <w:r w:rsidR="003B52D4">
              <w:rPr>
                <w:lang w:eastAsia="zh-TW"/>
              </w:rPr>
              <w:t xml:space="preserve">Step1. </w:t>
            </w:r>
            <w:r w:rsidR="003B52D4">
              <w:rPr>
                <w:rFonts w:hint="eastAsia"/>
                <w:lang w:eastAsia="zh-TW"/>
              </w:rPr>
              <w:t xml:space="preserve">Choose the last one for customizing </w:t>
            </w:r>
            <w:r w:rsidR="003B52D4">
              <w:rPr>
                <w:lang w:eastAsia="zh-TW"/>
              </w:rPr>
              <w:t>color map</w:t>
            </w:r>
          </w:p>
        </w:tc>
        <w:tc>
          <w:tcPr>
            <w:tcW w:w="4148" w:type="dxa"/>
          </w:tcPr>
          <w:p w:rsidR="003B52D4" w:rsidRDefault="003B52D4" w:rsidP="003B52D4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21B4805D" wp14:editId="24AD42BC">
                  <wp:extent cx="2493727" cy="1571283"/>
                  <wp:effectExtent l="0" t="0" r="190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-4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727" cy="157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52D4" w:rsidRDefault="003B52D4" w:rsidP="003B52D4">
            <w:pPr>
              <w:pStyle w:val="a7"/>
              <w:jc w:val="center"/>
              <w:rPr>
                <w:rFonts w:ascii="微軟正黑體" w:eastAsia="微軟正黑體" w:hAnsi="微軟正黑體" w:hint="eastAsia"/>
                <w:lang w:eastAsia="zh-TW"/>
              </w:rPr>
            </w:pPr>
            <w:r>
              <w:t>Step2. Choose first color</w:t>
            </w:r>
          </w:p>
        </w:tc>
      </w:tr>
      <w:tr w:rsidR="003B52D4" w:rsidTr="003B52D4">
        <w:tc>
          <w:tcPr>
            <w:tcW w:w="4148" w:type="dxa"/>
          </w:tcPr>
          <w:p w:rsidR="003B52D4" w:rsidRDefault="003B52D4" w:rsidP="003B52D4">
            <w:pPr>
              <w:keepNext/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34DD66DB" wp14:editId="2CBFA65E">
                  <wp:extent cx="2155973" cy="1372862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-5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973" cy="137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52D4" w:rsidRDefault="003B52D4" w:rsidP="003B52D4">
            <w:pPr>
              <w:pStyle w:val="a7"/>
              <w:jc w:val="center"/>
              <w:rPr>
                <w:rFonts w:ascii="微軟正黑體" w:eastAsia="微軟正黑體" w:hAnsi="微軟正黑體" w:hint="eastAsia"/>
                <w:lang w:eastAsia="zh-TW"/>
              </w:rPr>
            </w:pPr>
            <w:r>
              <w:t>Step3. Choose last color</w:t>
            </w:r>
          </w:p>
        </w:tc>
        <w:tc>
          <w:tcPr>
            <w:tcW w:w="4148" w:type="dxa"/>
          </w:tcPr>
          <w:p w:rsidR="003B52D4" w:rsidRDefault="009A3DBA" w:rsidP="003B52D4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BB05EAA" wp14:editId="282C72C8">
                      <wp:simplePos x="0" y="0"/>
                      <wp:positionH relativeFrom="column">
                        <wp:posOffset>-197381</wp:posOffset>
                      </wp:positionH>
                      <wp:positionV relativeFrom="paragraph">
                        <wp:posOffset>654306</wp:posOffset>
                      </wp:positionV>
                      <wp:extent cx="334370" cy="266132"/>
                      <wp:effectExtent l="0" t="19050" r="46990" b="38735"/>
                      <wp:wrapNone/>
                      <wp:docPr id="41" name="向右箭號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4370" cy="266132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09DC7F" id="向右箭號 41" o:spid="_x0000_s1026" type="#_x0000_t13" style="position:absolute;margin-left:-15.55pt;margin-top:51.5pt;width:26.35pt;height:2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" adj="13004" fillcolor="#5b9bd5 [3204]" strokecolor="#1f4d78 [1604]" strokeweight="1pt"/>
                  </w:pict>
                </mc:Fallback>
              </mc:AlternateContent>
            </w:r>
            <w:r w:rsidR="003B52D4"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3591FC5B" wp14:editId="3C8AEFB9">
                  <wp:extent cx="2353487" cy="1626908"/>
                  <wp:effectExtent l="0" t="0" r="889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-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487" cy="162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52D4" w:rsidRDefault="003B52D4" w:rsidP="003B52D4">
            <w:pPr>
              <w:pStyle w:val="a7"/>
              <w:jc w:val="center"/>
              <w:rPr>
                <w:rFonts w:ascii="微軟正黑體" w:eastAsia="微軟正黑體" w:hAnsi="微軟正黑體" w:hint="eastAsia"/>
                <w:lang w:eastAsia="zh-TW"/>
              </w:rPr>
            </w:pPr>
            <w:r>
              <w:t>Result</w:t>
            </w:r>
          </w:p>
        </w:tc>
        <w:bookmarkStart w:id="0" w:name="_GoBack"/>
        <w:bookmarkEnd w:id="0"/>
      </w:tr>
    </w:tbl>
    <w:p w:rsidR="003B52D4" w:rsidRDefault="003B52D4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上表為使用自定義color map的步驟，因為要更深入地設定color map耗時過長，所以作了比較簡單的雙色漸層color map而已，但基本概念差不多。</w:t>
      </w: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CA7E69">
      <w:pPr>
        <w:spacing w:line="0" w:lineRule="atLeast"/>
        <w:rPr>
          <w:rFonts w:ascii="微軟正黑體" w:eastAsia="微軟正黑體" w:hAnsi="微軟正黑體" w:hint="eastAsia"/>
          <w:lang w:eastAsia="zh-TW"/>
        </w:rPr>
      </w:pPr>
    </w:p>
    <w:p w:rsidR="003B52D4" w:rsidRDefault="003B52D4" w:rsidP="003B52D4">
      <w:pPr>
        <w:rPr>
          <w:rFonts w:ascii="Times New Roman" w:eastAsia="標楷體"/>
          <w:b/>
          <w:sz w:val="24"/>
          <w:u w:val="single"/>
        </w:rPr>
      </w:pPr>
      <w:r w:rsidRPr="008C2431">
        <w:rPr>
          <w:rFonts w:ascii="Times New Roman" w:eastAsia="標楷體"/>
          <w:b/>
          <w:sz w:val="24"/>
          <w:u w:val="single"/>
        </w:rPr>
        <w:lastRenderedPageBreak/>
        <w:t>P</w:t>
      </w:r>
      <w:r>
        <w:rPr>
          <w:rFonts w:ascii="Times New Roman" w:eastAsia="標楷體" w:hint="eastAsia"/>
          <w:b/>
          <w:sz w:val="24"/>
          <w:u w:val="single"/>
        </w:rPr>
        <w:t xml:space="preserve">art </w:t>
      </w:r>
      <w:r>
        <w:rPr>
          <w:rFonts w:ascii="Times New Roman" w:eastAsia="標楷體" w:hint="eastAsia"/>
          <w:b/>
          <w:sz w:val="24"/>
          <w:u w:val="single"/>
          <w:lang w:eastAsia="zh-TW"/>
        </w:rPr>
        <w:t>3</w:t>
      </w:r>
      <w:r w:rsidRPr="008C2431">
        <w:rPr>
          <w:rFonts w:ascii="Times New Roman" w:eastAsia="標楷體" w:hint="eastAsia"/>
          <w:b/>
          <w:sz w:val="24"/>
          <w:u w:val="singl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CA7E69" w:rsidTr="00CA7E69">
        <w:tc>
          <w:tcPr>
            <w:tcW w:w="2765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5DA94CFE" wp14:editId="42FB9686">
                  <wp:extent cx="1800000" cy="1030026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3k1.b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4</w:t>
              </w:r>
            </w:fldSimple>
            <w:r>
              <w:rPr>
                <w:rFonts w:hint="eastAsia"/>
                <w:lang w:eastAsia="zh-TW"/>
              </w:rPr>
              <w:t xml:space="preserve"> k</w:t>
            </w:r>
            <w:r>
              <w:rPr>
                <w:lang w:eastAsia="zh-TW"/>
              </w:rPr>
              <w:t>=1</w:t>
            </w:r>
          </w:p>
        </w:tc>
        <w:tc>
          <w:tcPr>
            <w:tcW w:w="2765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601CDD06" wp14:editId="4E580D37">
                  <wp:extent cx="1800000" cy="1030026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3k2.b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5</w:t>
              </w:r>
            </w:fldSimple>
            <w:r>
              <w:t xml:space="preserve"> k=2</w:t>
            </w:r>
          </w:p>
        </w:tc>
        <w:tc>
          <w:tcPr>
            <w:tcW w:w="2766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6E40F9D6" wp14:editId="4DBD8C0A">
                  <wp:extent cx="1800000" cy="1030026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3k3.b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6</w:t>
              </w:r>
            </w:fldSimple>
            <w:r>
              <w:t xml:space="preserve"> k=3</w:t>
            </w:r>
          </w:p>
        </w:tc>
      </w:tr>
      <w:tr w:rsidR="00CA7E69" w:rsidTr="00CA7E69">
        <w:tc>
          <w:tcPr>
            <w:tcW w:w="2765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70D5FF77" wp14:editId="5CB66660">
                  <wp:extent cx="1800000" cy="1030026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3k4.b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7</w:t>
              </w:r>
            </w:fldSimple>
            <w:r>
              <w:t xml:space="preserve"> k=4</w:t>
            </w:r>
          </w:p>
        </w:tc>
        <w:tc>
          <w:tcPr>
            <w:tcW w:w="2765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03F4E6ED" wp14:editId="654BD1C9">
                  <wp:extent cx="1800000" cy="1030026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3k5.b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8</w:t>
              </w:r>
            </w:fldSimple>
            <w:r>
              <w:t xml:space="preserve"> k=5</w:t>
            </w:r>
          </w:p>
        </w:tc>
        <w:tc>
          <w:tcPr>
            <w:tcW w:w="2766" w:type="dxa"/>
          </w:tcPr>
          <w:p w:rsidR="00CA7E69" w:rsidRDefault="00CA7E69" w:rsidP="00CA7E69">
            <w:pPr>
              <w:keepNext/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 wp14:anchorId="1A08A150" wp14:editId="58214A3C">
                  <wp:extent cx="1800000" cy="1030026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k10.b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7E69" w:rsidRDefault="00CA7E69" w:rsidP="00CA7E69">
            <w:pPr>
              <w:pStyle w:val="a7"/>
              <w:rPr>
                <w:rFonts w:ascii="微軟正黑體" w:eastAsia="微軟正黑體" w:hAnsi="微軟正黑體" w:hint="eastAsia"/>
                <w:lang w:eastAsia="zh-TW"/>
              </w:rPr>
            </w:pPr>
            <w:r>
              <w:t xml:space="preserve">Figure </w:t>
            </w:r>
            <w:fldSimple w:instr=" SEQ Figure \* ARABIC ">
              <w:r w:rsidR="00FC71AC">
                <w:rPr>
                  <w:noProof/>
                </w:rPr>
                <w:t>9</w:t>
              </w:r>
            </w:fldSimple>
            <w:r>
              <w:t xml:space="preserve"> k=10</w:t>
            </w:r>
          </w:p>
        </w:tc>
      </w:tr>
    </w:tbl>
    <w:p w:rsidR="009A0F38" w:rsidRDefault="00503D9E" w:rsidP="009A3DBA">
      <w:pPr>
        <w:spacing w:line="0" w:lineRule="atLeast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測試不同k值對於</w:t>
      </w:r>
      <w:r w:rsidR="00295749">
        <w:rPr>
          <w:rFonts w:ascii="微軟正黑體" w:eastAsia="微軟正黑體" w:hAnsi="微軟正黑體" w:hint="eastAsia"/>
          <w:lang w:eastAsia="zh-TW"/>
        </w:rPr>
        <w:t>較多色彩區塊的圖片分割的情況，</w:t>
      </w:r>
      <w:r w:rsidR="009A3DBA">
        <w:rPr>
          <w:rFonts w:ascii="微軟正黑體" w:eastAsia="微軟正黑體" w:hAnsi="微軟正黑體" w:hint="eastAsia"/>
          <w:lang w:eastAsia="zh-TW"/>
        </w:rPr>
        <w:t>目測</w:t>
      </w:r>
      <w:r w:rsidR="00295749">
        <w:rPr>
          <w:rFonts w:ascii="微軟正黑體" w:eastAsia="微軟正黑體" w:hAnsi="微軟正黑體" w:hint="eastAsia"/>
          <w:lang w:eastAsia="zh-TW"/>
        </w:rPr>
        <w:t>在k=3的時候可以把氣球的pattern大致分開，是最佳選擇。</w:t>
      </w:r>
    </w:p>
    <w:p w:rsidR="009A3DBA" w:rsidRDefault="009A3DBA" w:rsidP="009A3DBA">
      <w:pPr>
        <w:spacing w:line="0" w:lineRule="atLeast"/>
        <w:rPr>
          <w:rFonts w:ascii="微軟正黑體" w:eastAsia="微軟正黑體" w:hAnsi="微軟正黑體"/>
          <w:lang w:eastAsia="zh-TW"/>
        </w:rPr>
      </w:pPr>
    </w:p>
    <w:p w:rsidR="009A3DBA" w:rsidRDefault="009A3DBA" w:rsidP="009A3DBA">
      <w:pPr>
        <w:spacing w:line="0" w:lineRule="atLeast"/>
        <w:rPr>
          <w:rFonts w:ascii="微軟正黑體" w:eastAsia="微軟正黑體" w:hAnsi="微軟正黑體" w:hint="eastAsia"/>
          <w:lang w:eastAsia="zh-TW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9A3DBA" w:rsidTr="009A3DBA">
        <w:tc>
          <w:tcPr>
            <w:tcW w:w="2765" w:type="dxa"/>
          </w:tcPr>
          <w:p w:rsidR="009A3DBA" w:rsidRDefault="009A3DBA" w:rsidP="009A3DBA">
            <w:pPr>
              <w:jc w:val="center"/>
              <w:rPr>
                <w:rFonts w:ascii="微軟正黑體" w:eastAsia="微軟正黑體" w:hAnsi="微軟正黑體" w:hint="eastAsia"/>
                <w:noProof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t>RGB, k=2</w:t>
            </w:r>
          </w:p>
        </w:tc>
        <w:tc>
          <w:tcPr>
            <w:tcW w:w="2765" w:type="dxa"/>
          </w:tcPr>
          <w:p w:rsidR="009A3DBA" w:rsidRDefault="009A3DBA" w:rsidP="009A3DBA">
            <w:pPr>
              <w:jc w:val="center"/>
              <w:rPr>
                <w:rFonts w:ascii="微軟正黑體" w:eastAsia="微軟正黑體" w:hAnsi="微軟正黑體" w:hint="eastAsia"/>
                <w:noProof/>
                <w:lang w:eastAsia="zh-TW"/>
              </w:rPr>
            </w:pPr>
            <w:r>
              <w:rPr>
                <w:rFonts w:ascii="微軟正黑體" w:eastAsia="微軟正黑體" w:hAnsi="微軟正黑體"/>
                <w:noProof/>
                <w:lang w:eastAsia="zh-TW"/>
              </w:rPr>
              <w:t>HSI</w:t>
            </w: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t>,</w:t>
            </w:r>
            <w:r>
              <w:rPr>
                <w:rFonts w:ascii="微軟正黑體" w:eastAsia="微軟正黑體" w:hAnsi="微軟正黑體"/>
                <w:noProof/>
                <w:lang w:eastAsia="zh-TW"/>
              </w:rPr>
              <w:t xml:space="preserve"> k=2</w:t>
            </w:r>
          </w:p>
        </w:tc>
        <w:tc>
          <w:tcPr>
            <w:tcW w:w="2766" w:type="dxa"/>
          </w:tcPr>
          <w:p w:rsidR="009A3DBA" w:rsidRDefault="009A3DBA" w:rsidP="009A3DBA">
            <w:pPr>
              <w:jc w:val="center"/>
              <w:rPr>
                <w:rFonts w:ascii="微軟正黑體" w:eastAsia="微軟正黑體" w:hAnsi="微軟正黑體" w:hint="eastAsia"/>
                <w:noProof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t>L*a*b, k=2</w:t>
            </w:r>
          </w:p>
        </w:tc>
      </w:tr>
      <w:tr w:rsidR="009A3DBA" w:rsidTr="009A3DBA"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50108"/>
                  <wp:effectExtent l="0" t="0" r="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3-1rgb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50108"/>
                  <wp:effectExtent l="0" t="0" r="0" b="254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-1hsi.b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50108"/>
                  <wp:effectExtent l="0" t="0" r="0" b="254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3-1lab.b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DBA" w:rsidTr="009A3DBA"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93884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3-2rgb.bmp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9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93884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3-2hsi.b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9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393884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3-2lab.bmp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9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DBA" w:rsidTr="009A3DBA"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198844"/>
                  <wp:effectExtent l="0" t="0" r="0" b="190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3-3rgb.bmp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198844"/>
                  <wp:effectExtent l="0" t="0" r="0" b="190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-3hsi.bmp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198844"/>
                  <wp:effectExtent l="0" t="0" r="0" b="190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3-3lab.b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DBA" w:rsidTr="009A3DBA"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lastRenderedPageBreak/>
              <w:drawing>
                <wp:inline distT="0" distB="0" distL="0" distR="0">
                  <wp:extent cx="1800000" cy="103002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3-4rgb.b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030026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3-4hsi.b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1030026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-4lab.b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3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DBA" w:rsidTr="009A3DBA"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2686781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3-5rgb.bmp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8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2686781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3-5hsi.bmp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8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9A3DBA" w:rsidRDefault="009A3DBA" w:rsidP="009A0F38">
            <w:pPr>
              <w:rPr>
                <w:rFonts w:ascii="微軟正黑體" w:eastAsia="微軟正黑體" w:hAnsi="微軟正黑體" w:hint="eastAsia"/>
                <w:lang w:eastAsia="zh-TW"/>
              </w:rPr>
            </w:pPr>
            <w:r>
              <w:rPr>
                <w:rFonts w:ascii="微軟正黑體" w:eastAsia="微軟正黑體" w:hAnsi="微軟正黑體" w:hint="eastAsia"/>
                <w:noProof/>
                <w:lang w:eastAsia="zh-TW"/>
              </w:rPr>
              <w:drawing>
                <wp:inline distT="0" distB="0" distL="0" distR="0">
                  <wp:extent cx="1800000" cy="2686781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3-5lab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8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5749" w:rsidRPr="00503D9E" w:rsidRDefault="00847F3B" w:rsidP="00847F3B">
      <w:pPr>
        <w:spacing w:line="0" w:lineRule="atLeast"/>
        <w:rPr>
          <w:rFonts w:ascii="微軟正黑體" w:eastAsia="微軟正黑體" w:hAnsi="微軟正黑體" w:hint="eastAsia"/>
          <w:lang w:eastAsia="zh-TW"/>
        </w:rPr>
      </w:pPr>
      <w:r>
        <w:rPr>
          <w:rFonts w:ascii="微軟正黑體" w:eastAsia="微軟正黑體" w:hAnsi="微軟正黑體" w:hint="eastAsia"/>
          <w:lang w:eastAsia="zh-TW"/>
        </w:rPr>
        <w:t>上表為題目要求的5張圖片分別在不同color space下以k=2作k means後的結果。在 第一組的杯子圖中，三種color space都能有效地呈現杯壁的光影變化；而在蘋果圖之中，三種色彩空間對於背景的光影變化都非常明顯，唯L*</w:t>
      </w:r>
      <w:r>
        <w:rPr>
          <w:rFonts w:ascii="微軟正黑體" w:eastAsia="微軟正黑體" w:hAnsi="微軟正黑體"/>
          <w:lang w:eastAsia="zh-TW"/>
        </w:rPr>
        <w:t>a*b</w:t>
      </w:r>
      <w:r>
        <w:rPr>
          <w:rFonts w:ascii="微軟正黑體" w:eastAsia="微軟正黑體" w:hAnsi="微軟正黑體" w:hint="eastAsia"/>
          <w:lang w:eastAsia="zh-TW"/>
        </w:rPr>
        <w:t>在蘋果本身的分界上效果比較好。第三組農舍的感覺則差不多。第四組氣球圖，似乎RGB的氣球分界上比較清楚，其餘兩種幾乎難以辨別為氣球，更別說是分群了。第五組的人像圖，RGB把對比提高、</w:t>
      </w:r>
      <w:r>
        <w:rPr>
          <w:rFonts w:ascii="微軟正黑體" w:eastAsia="微軟正黑體" w:hAnsi="微軟正黑體"/>
          <w:lang w:eastAsia="zh-TW"/>
        </w:rPr>
        <w:t>HIS</w:t>
      </w:r>
      <w:r>
        <w:rPr>
          <w:rFonts w:ascii="微軟正黑體" w:eastAsia="微軟正黑體" w:hAnsi="微軟正黑體" w:hint="eastAsia"/>
          <w:lang w:eastAsia="zh-TW"/>
        </w:rPr>
        <w:t>則是降低而L*</w:t>
      </w:r>
      <w:r>
        <w:rPr>
          <w:rFonts w:ascii="微軟正黑體" w:eastAsia="微軟正黑體" w:hAnsi="微軟正黑體"/>
          <w:lang w:eastAsia="zh-TW"/>
        </w:rPr>
        <w:t>a*b</w:t>
      </w:r>
      <w:r>
        <w:rPr>
          <w:rFonts w:ascii="微軟正黑體" w:eastAsia="微軟正黑體" w:hAnsi="微軟正黑體" w:hint="eastAsia"/>
          <w:lang w:eastAsia="zh-TW"/>
        </w:rPr>
        <w:t>介於兩者間，貌似為較好的選擇。</w:t>
      </w:r>
    </w:p>
    <w:sectPr w:rsidR="00295749" w:rsidRPr="00503D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406F" w:rsidRDefault="00C1406F" w:rsidP="0076342F">
      <w:r>
        <w:separator/>
      </w:r>
    </w:p>
  </w:endnote>
  <w:endnote w:type="continuationSeparator" w:id="0">
    <w:p w:rsidR="00C1406F" w:rsidRDefault="00C1406F" w:rsidP="00763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406F" w:rsidRDefault="00C1406F" w:rsidP="0076342F">
      <w:r>
        <w:separator/>
      </w:r>
    </w:p>
  </w:footnote>
  <w:footnote w:type="continuationSeparator" w:id="0">
    <w:p w:rsidR="00C1406F" w:rsidRDefault="00C1406F" w:rsidP="007634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3F6B0F"/>
    <w:multiLevelType w:val="hybridMultilevel"/>
    <w:tmpl w:val="E16ED1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F4C"/>
    <w:rsid w:val="00295749"/>
    <w:rsid w:val="003B52D4"/>
    <w:rsid w:val="00503D9E"/>
    <w:rsid w:val="0076342F"/>
    <w:rsid w:val="00847F3B"/>
    <w:rsid w:val="009A0F38"/>
    <w:rsid w:val="009A3DBA"/>
    <w:rsid w:val="00C1406F"/>
    <w:rsid w:val="00CA7E69"/>
    <w:rsid w:val="00CF38A2"/>
    <w:rsid w:val="00EA5F4C"/>
    <w:rsid w:val="00F50105"/>
    <w:rsid w:val="00F74E72"/>
    <w:rsid w:val="00FC7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36079E"/>
  <w15:chartTrackingRefBased/>
  <w15:docId w15:val="{AE9CDDED-928C-491B-B27A-255000741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42F"/>
    <w:pPr>
      <w:widowControl w:val="0"/>
      <w:jc w:val="both"/>
    </w:pPr>
    <w:rPr>
      <w:sz w:val="21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342F"/>
    <w:pPr>
      <w:tabs>
        <w:tab w:val="center" w:pos="4153"/>
        <w:tab w:val="right" w:pos="8306"/>
      </w:tabs>
      <w:snapToGrid w:val="0"/>
      <w:jc w:val="left"/>
    </w:pPr>
    <w:rPr>
      <w:sz w:val="20"/>
      <w:szCs w:val="20"/>
      <w:lang w:eastAsia="zh-TW"/>
    </w:rPr>
  </w:style>
  <w:style w:type="character" w:customStyle="1" w:styleId="a4">
    <w:name w:val="頁首 字元"/>
    <w:basedOn w:val="a0"/>
    <w:link w:val="a3"/>
    <w:uiPriority w:val="99"/>
    <w:rsid w:val="0076342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6342F"/>
    <w:pPr>
      <w:tabs>
        <w:tab w:val="center" w:pos="4153"/>
        <w:tab w:val="right" w:pos="8306"/>
      </w:tabs>
      <w:snapToGrid w:val="0"/>
      <w:jc w:val="left"/>
    </w:pPr>
    <w:rPr>
      <w:sz w:val="20"/>
      <w:szCs w:val="20"/>
      <w:lang w:eastAsia="zh-TW"/>
    </w:rPr>
  </w:style>
  <w:style w:type="character" w:customStyle="1" w:styleId="a6">
    <w:name w:val="頁尾 字元"/>
    <w:basedOn w:val="a0"/>
    <w:link w:val="a5"/>
    <w:uiPriority w:val="99"/>
    <w:rsid w:val="0076342F"/>
    <w:rPr>
      <w:sz w:val="20"/>
      <w:szCs w:val="20"/>
    </w:rPr>
  </w:style>
  <w:style w:type="paragraph" w:styleId="a7">
    <w:name w:val="caption"/>
    <w:basedOn w:val="a"/>
    <w:next w:val="a"/>
    <w:uiPriority w:val="35"/>
    <w:unhideWhenUsed/>
    <w:qFormat/>
    <w:rsid w:val="009A0F38"/>
    <w:rPr>
      <w:sz w:val="20"/>
      <w:szCs w:val="20"/>
    </w:rPr>
  </w:style>
  <w:style w:type="table" w:styleId="a8">
    <w:name w:val="Table Grid"/>
    <w:basedOn w:val="a1"/>
    <w:uiPriority w:val="39"/>
    <w:rsid w:val="009A0F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1">
    <w:name w:val="List Table 5 Dark Accent 1"/>
    <w:basedOn w:val="a1"/>
    <w:uiPriority w:val="50"/>
    <w:rsid w:val="009A0F38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a9">
    <w:name w:val="List Paragraph"/>
    <w:basedOn w:val="a"/>
    <w:uiPriority w:val="34"/>
    <w:qFormat/>
    <w:rsid w:val="003B52D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5</Pages>
  <Words>197</Words>
  <Characters>1126</Characters>
  <Application>Microsoft Office Word</Application>
  <DocSecurity>0</DocSecurity>
  <Lines>9</Lines>
  <Paragraphs>2</Paragraphs>
  <ScaleCrop>false</ScaleCrop>
  <Company>Microsoft</Company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SSL108</dc:creator>
  <cp:keywords/>
  <dc:description/>
  <cp:lastModifiedBy>SSL108</cp:lastModifiedBy>
  <cp:revision>3</cp:revision>
  <cp:lastPrinted>2019-11-19T17:23:00Z</cp:lastPrinted>
  <dcterms:created xsi:type="dcterms:W3CDTF">2019-11-19T13:31:00Z</dcterms:created>
  <dcterms:modified xsi:type="dcterms:W3CDTF">2019-11-20T05:12:00Z</dcterms:modified>
</cp:coreProperties>
</file>